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</w:t>
      </w:r>
    </w:p>
    <w:p>
      <w:pPr>
        <w:spacing w:after="0" w:line="5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校友信息登记表</w:t>
      </w:r>
    </w:p>
    <w:tbl>
      <w:tblPr>
        <w:tblStyle w:val="3"/>
        <w:tblpPr w:leftFromText="180" w:rightFromText="180" w:vertAnchor="text" w:horzAnchor="margin" w:tblpXSpec="center" w:tblpY="782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72"/>
        <w:gridCol w:w="1415"/>
        <w:gridCol w:w="142"/>
        <w:gridCol w:w="50"/>
        <w:gridCol w:w="1367"/>
        <w:gridCol w:w="283"/>
        <w:gridCol w:w="137"/>
        <w:gridCol w:w="858"/>
        <w:gridCol w:w="138"/>
        <w:gridCol w:w="278"/>
        <w:gridCol w:w="9"/>
        <w:gridCol w:w="426"/>
        <w:gridCol w:w="139"/>
        <w:gridCol w:w="56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58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4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就业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创业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详细通讯地址</w:t>
            </w:r>
          </w:p>
        </w:tc>
        <w:tc>
          <w:tcPr>
            <w:tcW w:w="72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4200" w:hanging="4200" w:hangingChars="1500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省     市（县区）                  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QQ号码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8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在校学习</w:t>
            </w:r>
          </w:p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或工作情况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入校时间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离校时间</w:t>
            </w:r>
          </w:p>
        </w:tc>
        <w:tc>
          <w:tcPr>
            <w:tcW w:w="1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学院专业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ind w:firstLine="280" w:firstLineChars="100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ind w:firstLine="560" w:firstLineChars="200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</w:t>
            </w:r>
          </w:p>
        </w:tc>
        <w:tc>
          <w:tcPr>
            <w:tcW w:w="1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年  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ind w:firstLine="560" w:firstLineChars="200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</w:t>
            </w:r>
          </w:p>
        </w:tc>
        <w:tc>
          <w:tcPr>
            <w:tcW w:w="1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辅导员/班主任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最高学历学位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ind w:left="590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是否加入本地校友会</w:t>
            </w:r>
          </w:p>
        </w:tc>
        <w:tc>
          <w:tcPr>
            <w:tcW w:w="56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ind w:left="590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否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个人简介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（工作简历、主要成就、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荣誉称号）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可另附页</w:t>
            </w:r>
          </w:p>
        </w:tc>
        <w:tc>
          <w:tcPr>
            <w:tcW w:w="72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寄语：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可给母校、老师或学弟学妹寄语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2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您推荐的校友：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5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3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先进事迹或作品描述：</w:t>
            </w:r>
          </w:p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560" w:lineRule="exact"/>
              <w:jc w:val="both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</w:tr>
    </w:tbl>
    <w:p>
      <w:r>
        <w:rPr>
          <w:rFonts w:hint="eastAsia"/>
          <w:color w:val="0000FF"/>
          <w:sz w:val="28"/>
          <w:szCs w:val="28"/>
        </w:rPr>
        <w:t>谢谢亲爱的校友，填好后请发送至校友会邮箱：</w:t>
      </w:r>
      <w:r>
        <w:rPr>
          <w:color w:val="0000FF"/>
          <w:sz w:val="28"/>
          <w:szCs w:val="28"/>
        </w:rPr>
        <w:t>58652103@qq.com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16B71"/>
    <w:rsid w:val="11D1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2019-09-26T10:56:00Z</dcterms:created>
  <dc:creator>BugFan</dc:creator>
  <cp:lastModifiedBy>BugFan</cp:lastModifiedBy>
  <dcterms:modified xsi:type="dcterms:W3CDTF">2019-09-26T10:56:44Z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